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966"/>
        <w:gridCol w:w="2410"/>
        <w:gridCol w:w="2409"/>
        <w:gridCol w:w="2268"/>
        <w:gridCol w:w="1701"/>
      </w:tblGrid>
      <w:tr w:rsidR="00C70CCA" w:rsidRPr="00C70CCA" w:rsidTr="00C70CCA">
        <w:trPr>
          <w:trHeight w:val="600"/>
        </w:trPr>
        <w:tc>
          <w:tcPr>
            <w:tcW w:w="130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2.4. Система мониторинга качества дошкольного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83</w:t>
            </w:r>
          </w:p>
        </w:tc>
      </w:tr>
      <w:tr w:rsidR="00C70CCA" w:rsidRPr="00C70CCA" w:rsidTr="00537EA7">
        <w:trPr>
          <w:trHeight w:val="2206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1B64C4">
            <w:pPr>
              <w:spacing w:after="0"/>
              <w:ind w:right="97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Обоснование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Соответствие муниципальной цели региональной цели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каждому показателю, если имеется 1б, оцениваем каждую строчку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D86421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="00C70CCA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цели и задач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1B64C4" w:rsidP="00E21A7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Pr="001B64C4">
              <w:rPr>
                <w:rFonts w:ascii="Times New Roman" w:hAnsi="Times New Roman"/>
              </w:rPr>
              <w:t>пределение качества образовательных программ с учетом ФГОС ДО и запросов основных потребителей образовательных услуг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D563D4" w:rsidP="00E21A7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Данная цель отражена в положении о ВСОКО, так как все образовательные программы, реализуемые ДОУ должны быть актуальными, полностью соответствовать ФГОС ДО и потребностям основных заказчиков образовательных услуг – родителей (законных представителей) воспитанников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282B57" w:rsidP="00E21A7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ВСОКО ДОУ соответствует РСОКО</w:t>
            </w:r>
            <w:r w:rsidR="00D8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положение о ВСОКО было разработано в соответствии с требованиями РСОКО и иных нормативных документов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96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содержания образовательной деятельности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DB" w:rsidRPr="00C70CCA" w:rsidRDefault="001B64C4" w:rsidP="001B64C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Pr="001B64C4">
              <w:rPr>
                <w:rFonts w:ascii="Times New Roman" w:hAnsi="Times New Roman"/>
              </w:rPr>
              <w:t xml:space="preserve">пределение степени соответствия результатов освоения образовательных программ федеральному </w:t>
            </w:r>
            <w:r w:rsidRPr="001B64C4">
              <w:rPr>
                <w:rFonts w:ascii="Times New Roman" w:hAnsi="Times New Roman"/>
              </w:rPr>
              <w:lastRenderedPageBreak/>
              <w:t>государственному образовательному стандарту дошкольного образования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537EA7" w:rsidP="00537EA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Образовательная деятельность в ДОУ должна осуществляться в соответствии с ФГОС ДО, образовательными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программами ДОУ, оказывать позитивное влияние на развитие и воспитание детей по всем образовательным областям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D86421" w:rsidP="00D8642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ВСОКО ДОУ соответствует РСОКО, положение о ВСОКО было разработано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требованиями РСОКО и 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иных нормативных документов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повышению качества образовательных условий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C4" w:rsidRPr="001B64C4" w:rsidRDefault="001B64C4" w:rsidP="001B64C4">
            <w:pPr>
              <w:pStyle w:val="a3"/>
              <w:widowControl w:val="0"/>
              <w:tabs>
                <w:tab w:val="left" w:pos="172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1B64C4">
              <w:rPr>
                <w:rFonts w:ascii="Times New Roman" w:hAnsi="Times New Roman"/>
              </w:rPr>
              <w:t>ценка состояния и эффективности деятельности ДОУ;</w:t>
            </w:r>
          </w:p>
          <w:p w:rsidR="00C70CCA" w:rsidRPr="001B64C4" w:rsidRDefault="001B64C4" w:rsidP="001B64C4">
            <w:pPr>
              <w:pStyle w:val="a3"/>
              <w:widowControl w:val="0"/>
              <w:tabs>
                <w:tab w:val="left" w:pos="172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</w:t>
            </w:r>
            <w:r w:rsidRPr="001B64C4">
              <w:rPr>
                <w:rFonts w:ascii="Times New Roman" w:hAnsi="Times New Roman"/>
              </w:rPr>
              <w:t>овышение квалификации педагогов ДОУ в области оценки качества образования, анализа и использования результатов оценочных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537EA7" w:rsidP="00537EA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Эффективность деятельности ДОУ напрямую зависит от качества кадровых условий, организации РППС, создании благоприятных психолого-педагогических условий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учреждении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D86421" w:rsidP="00D8642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ВСОКО ДОУ соответствует РСОКО, положение о ВСОКО было разработано в соответствии с требованиями РСОКО и 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иных нормативных документов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C70CCA" w:rsidP="00E21A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C4" w:rsidRPr="001B64C4" w:rsidRDefault="001B64C4" w:rsidP="001B64C4">
            <w:pPr>
              <w:pStyle w:val="a3"/>
              <w:widowControl w:val="0"/>
              <w:tabs>
                <w:tab w:val="left" w:pos="172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1B64C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1B64C4">
              <w:rPr>
                <w:rFonts w:ascii="Times New Roman" w:hAnsi="Times New Roman"/>
              </w:rPr>
              <w:t>олучение объективной информации о состоянии качества образования в ДОУ, тенденциях его изменения и причинах, влияющих на его уровень;</w:t>
            </w:r>
          </w:p>
          <w:p w:rsidR="002744DB" w:rsidRPr="00C70CCA" w:rsidRDefault="001B64C4" w:rsidP="001B64C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B64C4">
              <w:rPr>
                <w:rFonts w:ascii="Times New Roman" w:hAnsi="Times New Roman"/>
              </w:rPr>
              <w:t>Обеспечение открытости и доступности проводимых процедур</w:t>
            </w:r>
            <w:r>
              <w:rPr>
                <w:rFonts w:ascii="Times New Roman" w:hAnsi="Times New Roman"/>
              </w:rPr>
              <w:t xml:space="preserve"> по оценке качества образования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462255" w:rsidP="005C0D0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дошкольного о</w:t>
            </w:r>
            <w:r w:rsidR="005C0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бразования напрямую зависит от сотрудничества ДОУ с семьями воспитанников, уровня удовлетворенности родителей (законных представителей) образовательными услугами, открытостью и доступностью информации для родительского сообщества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D86421" w:rsidP="00D8642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ВСОКО ДОУ соответствует РСОКО, положение о ВСОКО было разработано в соответствии с требованиями РСОКО и 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иных нормативных документов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E21A7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обеспечению здоровья, безопасности и качеству услуг по присмотру и уходу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1B64C4" w:rsidRDefault="001B64C4" w:rsidP="001B64C4">
            <w:pPr>
              <w:pStyle w:val="a3"/>
              <w:widowControl w:val="0"/>
              <w:tabs>
                <w:tab w:val="left" w:pos="172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B64C4">
              <w:rPr>
                <w:rFonts w:ascii="Times New Roman" w:hAnsi="Times New Roman"/>
              </w:rPr>
              <w:t>пределение соответствия фактических образовательных условий ДОУ к условиям реализации образовательной программы ДОУ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5C0D09" w:rsidP="005C0D0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здоровья, безопасности и качества услуг по присмотру и уходу за детьми является одной из основных целей деятельности ДОУ, все это должно соответствовать образовательным условиям и образовательным программам учреждения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D86421" w:rsidP="00D8642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ВСОКО ДОУ соответствует РСОКО, положение о ВСОКО было разработано в соответствии с требованиями РСОКО и 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иных нормативных документов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управления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282B57" w:rsidRDefault="001B64C4" w:rsidP="00282B57">
            <w:pPr>
              <w:pStyle w:val="a3"/>
              <w:widowControl w:val="0"/>
              <w:tabs>
                <w:tab w:val="left" w:pos="1721"/>
              </w:tabs>
              <w:suppressAutoHyphens w:val="0"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1B64C4">
              <w:rPr>
                <w:rFonts w:ascii="Times New Roman" w:hAnsi="Times New Roman"/>
              </w:rPr>
              <w:t>Обеспечение руководителя ДОУ аналитической информацией, необходимой для принятия управленческих решений и определения тенденций развития ДОУ</w:t>
            </w:r>
            <w:r w:rsidR="00282B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5C0D09" w:rsidP="00121F4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ДОУ должен непосредственно получать информацию о</w:t>
            </w:r>
            <w:r w:rsidR="00121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результатах мониторинга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образования</w:t>
            </w:r>
            <w:r w:rsidR="00121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определения направленности своей деятельности и принятия эффективных управленческих решений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D86421" w:rsidP="00D8642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ВСОКО ДОУ соответствует РСОКО, положение о ВСОКО было разработано в соответствии с требованиями РСОКО и 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иных нормативных документов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показателя/перечня показателей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Соответствие показателей обоснованной цели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неэффективных показателей и/или показателей 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 негативными последствиями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121F4A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  <w:r w:rsidR="00C70CCA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показателей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</w:t>
            </w:r>
            <w:r w:rsidR="00C70CCA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CE" w:rsidRDefault="00FB6FCE" w:rsidP="00FB6FC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Структура и содержание ООП ДО разработана и реализуется в соответствии с требованиями ФГОС ДО;</w:t>
            </w:r>
          </w:p>
          <w:p w:rsidR="00C70CCA" w:rsidRPr="00C70CCA" w:rsidRDefault="00FB6FCE" w:rsidP="00FB6FC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Структура дополнительных общеразвивающих программ учитывает требования ФГОС ДО, ФЗ №273 «Об образовании в РФ» (ст.2, п.9) и других актуальных стратегических и программных документов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B1" w:rsidRDefault="00516FB1" w:rsidP="00516F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ООП ДО соответствует ФГОС ДО, учитывает структуру и содержание Примерной основной образовательной программы ДО;</w:t>
            </w:r>
          </w:p>
          <w:p w:rsidR="00516FB1" w:rsidRDefault="00516FB1" w:rsidP="00516F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ООП ДО учитывает интересы, потребности, способности, инициативы воспитанников, мнение родителей (законных представителей);</w:t>
            </w:r>
          </w:p>
          <w:p w:rsidR="00516FB1" w:rsidRDefault="00516FB1" w:rsidP="00516F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Планируемые результаты в ООП ДО сформулированы из понимания того, что развитие каждого ребенка индивидуально и определяется совокуп</w:t>
            </w:r>
            <w:r w:rsidR="002013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ностью психофизических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индивидуальных особенностей, социокультурной ситуации в семье;</w:t>
            </w:r>
          </w:p>
          <w:p w:rsidR="00C70CCA" w:rsidRPr="00C70CCA" w:rsidRDefault="00201359" w:rsidP="00516F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Дополнительные общеразвивающие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 ориентированы на учет интересов, потребностей, способностей, инициатив воспитанников, мнения родителей (законных представителей)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2013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34D13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4D13" w:rsidRP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BF59F4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качеству образовательных условий в дошкольн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CE" w:rsidRDefault="00FB6FCE" w:rsidP="00FB6FC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Кадровые условия соответствуют требованиям ФГОС ДО;</w:t>
            </w:r>
          </w:p>
          <w:p w:rsidR="00FB6FCE" w:rsidRDefault="00FB6FCE" w:rsidP="00FB6FC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предметно-пространственная среда (групп, территории ДОУ) соответствует требованиям ФГОС ДО;</w:t>
            </w:r>
          </w:p>
          <w:p w:rsidR="00C70CCA" w:rsidRPr="00C70CCA" w:rsidRDefault="00FB6FCE" w:rsidP="00FB6FC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Психолого-педагогические условия соответствуют требованиям ФГОС ДО образовательной деятельности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59" w:rsidRDefault="00201359" w:rsidP="002013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Обеспеченность ДОУ педагогическими кадрами (профессиональная квалификация педагогов) соответствует уровню реализуемых образовательных программ (наличие педагогических работников с высшим образованием – 80%; педагоги, аттестованные на высшую/первую квалификационную категорию – 70%; педагоги регулярно проходят курсы повышения квалификации по актуальным вопросам ДО);</w:t>
            </w:r>
          </w:p>
          <w:p w:rsidR="00697203" w:rsidRDefault="00201359" w:rsidP="002013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97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РППС групповых помещений </w:t>
            </w:r>
            <w:r w:rsidR="00697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соответствует требованиям ФГОС ДО: достаточно места для детей, взрослых, размещенного оборудования, имеются центры активности для детей, места для уединения и активного времяпровождения, ППС на свежем воздухе соответствует возрастным потребностям воспитанников, в ДОУ имеется музыкальный/спортивный зал, оборудованное место для учителя-логопеда </w:t>
            </w:r>
          </w:p>
          <w:p w:rsidR="00697203" w:rsidRPr="00C70CCA" w:rsidRDefault="00697203" w:rsidP="002013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Предусмотрены и используются в ОД формы и методы работы с детьми, соответствующие их возрастным и индивидуальным особенностям, обеспечивается поддержка инициативы воспитанников, защита детей от всех форм насилия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69720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34D13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BF59F4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2656F7" w:rsidP="002656F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ДОУ организовано взаимодействие с семьями воспитанников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4" w:rsidRDefault="00BF59F4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02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родителей, участвующих в образовательной деятельности ДОУ – 75%;</w:t>
            </w:r>
          </w:p>
          <w:p w:rsidR="00BF59F4" w:rsidRDefault="00BF59F4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Удовлетворенность родителей (законных представителей) качеством дошкольного образования – 70%;</w:t>
            </w:r>
          </w:p>
          <w:p w:rsidR="00C70CCA" w:rsidRPr="00C70CCA" w:rsidRDefault="00BF59F4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индивидуальной поддержки развития детей в семье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BF59F4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E21A7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2656F7" w:rsidP="002656F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Созданы условия по обеспечению здоровья, безопасности и качеству услуг по присмотру и уходу за детьми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9F4" w:rsidRDefault="00BF59F4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Проводится мониторинг состояния здоровья воспитанников;</w:t>
            </w:r>
          </w:p>
          <w:p w:rsidR="00CA6112" w:rsidRDefault="00CA6112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</w:t>
            </w:r>
            <w:r w:rsidR="00BF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озданы и обеспечиваются санитарно-гигиенические условия для 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A6112" w:rsidRDefault="00CA6112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Проводятся мероприятия по сохранению и укреплению здоровья воспитанников;</w:t>
            </w:r>
          </w:p>
          <w:p w:rsidR="00CA6112" w:rsidRDefault="00CA6112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Организован процесс питания в соответствии с установленными требованиями, медицинское обслуживание детей;</w:t>
            </w:r>
          </w:p>
          <w:p w:rsidR="00CA6112" w:rsidRDefault="00CA6112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Обеспечивается безопасность внутреннего помещения ДОУ, территории для прогулок на свежем воздухе;</w:t>
            </w:r>
          </w:p>
          <w:p w:rsidR="00C70CCA" w:rsidRPr="00C70CCA" w:rsidRDefault="00CA6112" w:rsidP="00BF59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Проводится контроль за чрезвычайными ситуациями и несчастными случаями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482BBF" w:rsidRDefault="00482BBF" w:rsidP="003A7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A7978" w:rsidRPr="00482BBF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Методы сбора и обработки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описания методов сбора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описания методов обработки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информационных систем для сбора информации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методов сбора и обработки информации по показателям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59" w:rsidRDefault="008F5B59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Педагогическое исследование (наблюдение, изучение документов, продуктов детский деятельности);</w:t>
            </w:r>
          </w:p>
          <w:p w:rsidR="008F5B59" w:rsidRDefault="008F5B59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Опросные методы (беседы, интервью, анкетирование);</w:t>
            </w:r>
          </w:p>
          <w:p w:rsidR="008F5B59" w:rsidRDefault="008F5B59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Диагностические методы (контрольные срезы, измерения, решения психолого-педагогических ситуаций, тесты);</w:t>
            </w:r>
          </w:p>
          <w:p w:rsidR="008F5B59" w:rsidRDefault="008F5B59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Самообследование;</w:t>
            </w:r>
          </w:p>
          <w:p w:rsidR="008F5B59" w:rsidRDefault="008F5B59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Экспертные оценивания; </w:t>
            </w:r>
          </w:p>
          <w:p w:rsidR="00C70CCA" w:rsidRPr="00C70CCA" w:rsidRDefault="00E21A72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Статистическая отчетность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8F5B59" w:rsidP="008F5B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Обработка полученной информации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осуществляется посредством анализа данных, ее экспертной оценки, систематизации </w:t>
            </w:r>
            <w:r w:rsidR="0071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внесения в форму отчетности, согласно </w:t>
            </w:r>
            <w:r w:rsidR="0071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Положению о ВСОКО ДОУ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BAD" w:rsidRDefault="00710BAD" w:rsidP="00710BA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сбора и обработки полученной информации в учреждении используются следующие информационные системы:</w:t>
            </w:r>
          </w:p>
          <w:p w:rsidR="00710BAD" w:rsidRDefault="00710BAD" w:rsidP="00710BA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Федеральная информационная система «Федеральный реестр сведений документов об образовании и (или) о квалификации, документах об обучении (ФИС ФРДО);</w:t>
            </w:r>
          </w:p>
          <w:p w:rsidR="00710BAD" w:rsidRDefault="00710BAD" w:rsidP="00710BA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Федеральная информационная система оценки качества образования (ФИС ОКО);</w:t>
            </w:r>
          </w:p>
          <w:p w:rsidR="00710BAD" w:rsidRDefault="00710BAD" w:rsidP="00710BA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Справочная правовая система «Консультант Плюс»</w:t>
            </w:r>
          </w:p>
          <w:p w:rsidR="00C70CCA" w:rsidRPr="00C70CCA" w:rsidRDefault="00710BAD" w:rsidP="00710BA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Сайт Управления образования Администрации РГО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сайт ДОУ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978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Мониторинг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мониторинга показателей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проведения мониторинга показателей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мониторинга показателей (мониторинг по неэффективным показателям и/или показателям с негативными последствиями не учитывается):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B33099" w:rsidP="00B3309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Проведена педагогическая диагностика (мониторинг) в каждой возрастной группе, опрос педагогов о трудностях работы и необходимости внесения корректировок и дополнений в образовательные программы ДОУ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241D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 2021 года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241D58" w:rsidP="00241D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данные педагогической диагностики (мониторинга), опроса воспитателей внесены в Аналитический отчет ДОУ, началась работа по внесению дополнений и изменений в образовательные программы учреждения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E21A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3A797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качеству образовательных условий в дошкольн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8E" w:rsidRDefault="004B028E" w:rsidP="004B028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учреждении ведется контроль деятельности педагогических работников, проводятся тематические показы, открытые мероприятия, самоанализ педагогического состава;</w:t>
            </w:r>
          </w:p>
          <w:p w:rsidR="005024B6" w:rsidRDefault="004B028E" w:rsidP="00FD19A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FD1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Регулярно ведется контроль за исправностью, наполняемостью, функциональностью </w:t>
            </w:r>
            <w:r w:rsidR="00502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РППС;</w:t>
            </w:r>
          </w:p>
          <w:p w:rsidR="00C70CCA" w:rsidRPr="00C70CCA" w:rsidRDefault="005024B6" w:rsidP="00FD19A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Проводится постоянное наблюдение и контроль психолого-педагогических условий в ДОУ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5024B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Default="005024B6" w:rsidP="005024B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полученные данные заносятся в индивидуальные образовательные и профессиональные маршруты педагогов, отображаются в аналитическом отчете учреждения, на основе них строится и корректируется деятельность ДОУ в области повышения качества образовательных условий </w:t>
            </w:r>
          </w:p>
          <w:p w:rsidR="007A3F28" w:rsidRPr="00C70CCA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E21A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E2" w:rsidRDefault="00F179E2" w:rsidP="00F179E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Дважды в год проводится анкетирование родительского сообщества ДОУ с целью выявления уровня удовлетворенности семей образовательными услугами ДОУ, потребности семей 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внедрении новых подходов, форм, методов обучения и воспитания;</w:t>
            </w:r>
          </w:p>
          <w:p w:rsidR="00B478C0" w:rsidRDefault="00F179E2" w:rsidP="00F179E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Педагогами ведется постоянная работа с родителями (законными представителями) воспитанни</w:t>
            </w:r>
            <w:r w:rsidR="00C94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ков, родители активно привлекаются в образовательную и воспитательную деятельность</w:t>
            </w:r>
            <w:r w:rsidR="00B47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учреждения;</w:t>
            </w:r>
          </w:p>
          <w:p w:rsidR="00C70CCA" w:rsidRPr="00C70CCA" w:rsidRDefault="00B478C0" w:rsidP="00F179E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каждой возрастной группе и на уровне ДОУ в целом организована работа родительских комитетов</w:t>
            </w:r>
            <w:r w:rsidR="00C94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28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2020 года,</w:t>
            </w: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2021 года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B478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78C0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B478C0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постоянно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F28" w:rsidRDefault="00B478C0" w:rsidP="00B478C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Результаты анкетирования используются при составлении аналитического отчета ДОУ, выставляются на сайт образовательного учреждения, обсуждаются на педагогических советах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используются для корректировки и внесения дополнений в образовательные программы ДОУ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F28" w:rsidRDefault="007A3F2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DE" w:rsidRDefault="00B478C0" w:rsidP="00B478C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Медицинской сестрой ведется </w:t>
            </w:r>
            <w:r w:rsidR="00B1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статистическая отчетность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="00B1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стояние</w:t>
            </w:r>
            <w:r w:rsidR="00B1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здоровья воспитанников</w:t>
            </w:r>
            <w:r w:rsidR="00B1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ведутся медицинские карты, дети регулярно проходят медицинские осмотры и ставят необходимые профилактические прививки;</w:t>
            </w:r>
          </w:p>
          <w:p w:rsidR="00B102DE" w:rsidRDefault="00B102DE" w:rsidP="00B102D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Руководством ДОУ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ведется систематический контроль за соблюдением санитарно-гигиенических условий для детей, организации питания в учреждении;</w:t>
            </w:r>
          </w:p>
          <w:p w:rsidR="00C70CCA" w:rsidRPr="00C70CCA" w:rsidRDefault="00B102DE" w:rsidP="00B102D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Систематически проводятся инструктажи по безопасности для сотрудников, воспитанников и родителей (законных представителей)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B102DE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F28" w:rsidRDefault="004C1F79" w:rsidP="004C1F7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Вся информация, относящаяся к здоровью воспитанников вносится в индивидуальные медицинские карты, информация о проверках и инструктажах по безопасности заносится в журналы учета инструктажей, данные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используются для отчетности учреждения ведомственным организациям, вносится в аналитический отчет ДОУ и при необходимости выставляется на сайт образовательного учреждения 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Анализ результатов мониторинга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результатов мониторинга показателей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элементов кластеризации при проведении анализа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Выявление факторов, влияющих на результаты анализа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анализа результатов мониторинга показателей: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FCC" w:rsidRDefault="004F6FCC" w:rsidP="004F6F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Проведен анализ результатов педагогической диагностики (мониторинга): по его итогам воспитанники, освоившие ООП 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достаточном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уровне составляю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 45%, близком к достаточному уровне – 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37%, недостаточном уровне – 6%;</w:t>
            </w:r>
          </w:p>
          <w:p w:rsidR="00A5617B" w:rsidRDefault="004F6FCC" w:rsidP="004F6F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результатам опроса педагогов было выявлено, что образовательные программы ДОУ соответствуют всем необходимым требовани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нуждаются в корректировке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лишь рабочие программы педагогов по некоторым возрастным группам</w:t>
            </w:r>
            <w:r w:rsidR="00A561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70CCA" w:rsidRPr="00C70CCA" w:rsidRDefault="00A5617B" w:rsidP="004F6F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</w:t>
            </w:r>
            <w:r w:rsidR="004F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итоговом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было установлено, что ДОУ необходимо разработать Рабочую программу воспитания, согласно ФЗ №304 от 31.07.2020 до начала нового учебного года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D2" w:rsidRDefault="00A5617B" w:rsidP="007E10D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r w:rsidR="00A46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анализе результатов педагогической диагностики (мониторинга) были определены следующие кластеры (группы)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6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воспитанники,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освоившие ООП на достаточном уровне, 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близком к достаточному</w:t>
            </w:r>
            <w:r w:rsidR="00A46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E10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недостаточном уровне;</w:t>
            </w:r>
          </w:p>
          <w:p w:rsidR="00C70CCA" w:rsidRPr="00C70CCA" w:rsidRDefault="007E10D2" w:rsidP="007E10D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Образовательные про</w:t>
            </w:r>
            <w:r w:rsidR="007341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граммы ДОУ на основании итогов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опроса педагогов и экспертной оценки старшего воспитателя были разделены на 2 группы: эффективные и малоэффективные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5A4" w:rsidRDefault="004945A4" w:rsidP="004945A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Использование системного подхода;</w:t>
            </w:r>
          </w:p>
          <w:p w:rsidR="004945A4" w:rsidRDefault="004945A4" w:rsidP="004945A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Сочетание качественных и количественных методов измерения;</w:t>
            </w:r>
          </w:p>
          <w:p w:rsidR="00C70CCA" w:rsidRPr="00C70CCA" w:rsidRDefault="004945A4" w:rsidP="002C49E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C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Компетентность педагогов в области мониторинга и педагогических измерений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качеству образовательных условий в дошкольн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  <w:p w:rsidR="00FC0758" w:rsidRPr="00C70CCA" w:rsidRDefault="00FC0758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1A" w:rsidRDefault="00DE041A" w:rsidP="00DE041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Старшим воспитателем ДОУ ведется постоянная организационно-педагогическая работа: за прошедший учебный год было проведено: 4 педагогических совета, 4 педагогических часа,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смотра-конкурса и выставка детского творчества, консультации для педагогов – ежемесячно, внутренний контроль – 1 раз в месяц, тематический контроль – 4 раза в год, оперативный контроль – постоянно,</w:t>
            </w:r>
            <w:r w:rsidR="002C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:rsidR="00C70CCA" w:rsidRPr="00C70CCA" w:rsidRDefault="00DE041A" w:rsidP="00B139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C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Руководством ДОУ на протяжении учебного года осуществлялась работа по приведению в соответствие с требованиями </w:t>
            </w:r>
            <w:r w:rsidR="00B13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современного законодательства </w:t>
            </w:r>
            <w:r w:rsidR="002C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РППС детского сада, по результатам </w:t>
            </w:r>
            <w:r w:rsidR="00B13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мониторинга предметно-пространственная среда учреждения соответствует ФГОС ДО на 78%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62" w:rsidRDefault="00B13962" w:rsidP="00B139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По результатам работы с педагогами были выделены кластеры, группы педагогов: начинающие и педагоги-наставники, педагоги с высшим и среде-специальным образованием,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педагоги с большой мотивацией к работе и сталкивающиеся с проблемой эмоционального выгорания;</w:t>
            </w:r>
          </w:p>
          <w:p w:rsidR="00C70CCA" w:rsidRPr="00C70CCA" w:rsidRDefault="00B13962" w:rsidP="00B139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РППС при проведении анализа полученных данных рассматривалась на уровне групповых, вне</w:t>
            </w:r>
            <w:r w:rsidR="00E37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групповых помещений,</w:t>
            </w:r>
            <w:r w:rsidR="00E37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ДОУ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49EB" w:rsidRDefault="004945A4" w:rsidP="004945A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  <w:r w:rsidR="002C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Сочетание качественных и количественных методов измерения;</w:t>
            </w:r>
          </w:p>
          <w:p w:rsidR="004945A4" w:rsidRDefault="002C49EB" w:rsidP="004945A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94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различных факторов, влияющих на результаты мониторинга, в том числе случайных и косвенных;</w:t>
            </w:r>
          </w:p>
          <w:p w:rsidR="00FC0758" w:rsidRPr="00C70CCA" w:rsidRDefault="004945A4" w:rsidP="00DE041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Использование системного подхода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E3773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961D12" w:rsidP="00961D1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Согласно результатам анкетирования родительского сообщества</w:t>
            </w:r>
            <w:r w:rsidR="00C90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участвуют </w:t>
            </w:r>
            <w:r w:rsidR="00C90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образовательной деятельности </w:t>
            </w:r>
            <w:r w:rsidR="0023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07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C90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семей, удовлетворены оказываемыми образовательными услугами – 70% </w:t>
            </w:r>
            <w:r w:rsidR="0023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семей, при этом родители (законные представители) на достаточном уровне оценивают уровень поддержки развития детей в семье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60" w:rsidRDefault="00234360" w:rsidP="0023436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При проведении анализа полученной информации были выделены следующие кластеры: семьи,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полностью удовлетворенные работой ДОУ, семьи со средней степенью удовлетворенности и семьи, не удовлетворенные обр</w:t>
            </w:r>
            <w:r w:rsidR="00855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азовательным процессом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70CCA" w:rsidRPr="00C70CCA" w:rsidRDefault="00234360" w:rsidP="0023436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Так же учитывался состав семьей: полные/неполные, однодетные/многодетные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5A4" w:rsidRDefault="004945A4" w:rsidP="004945A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Корректная интерпретация данных, учет связей между показателями, статистический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анализ;</w:t>
            </w:r>
          </w:p>
          <w:p w:rsidR="00C70CCA" w:rsidRPr="00C70CCA" w:rsidRDefault="004945A4" w:rsidP="00DE041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Сочетание качественных и количественных методов измерения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207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обеспечению здоровья, безопасности и качеству услуг по присмотру и уходу</w:t>
            </w:r>
          </w:p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46" w:rsidRDefault="00276946" w:rsidP="0027694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Медицинской сестрой и инструктором по физическому воспитанию ДОУ были составлены сводные таблицы по группам здоровья детей и уровню их физической подготовленности: исходя из этих данных следует, что дети с I группой здоровья составляют 68%, со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276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группой здоровья – 42%</w:t>
            </w:r>
          </w:p>
          <w:p w:rsidR="00C70CCA" w:rsidRPr="00C70CCA" w:rsidRDefault="00276946" w:rsidP="0027694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Записи о про</w:t>
            </w:r>
            <w:r w:rsidR="004C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еденных инструктажах </w:t>
            </w:r>
            <w:r w:rsidR="004C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безопасности с сотрудниками и </w:t>
            </w:r>
            <w:r w:rsidR="004C1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воспитанниками ДОУ отражены в соответствующих журналах, документах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EC" w:rsidRDefault="004C12EC" w:rsidP="004C12E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Воспитанники были исследованы по группам здоровья и </w:t>
            </w:r>
            <w:r w:rsidR="00207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ровню их физической подготовки;</w:t>
            </w:r>
          </w:p>
          <w:p w:rsidR="00C70CCA" w:rsidRPr="00C70CCA" w:rsidRDefault="004C12EC" w:rsidP="004C12E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Все мероприятия по безопасности, проводимые в ДОУ имеют определенную направленность: пожарная безопасность, ПДД, безопасность на улице, в помещении т.д.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5A4" w:rsidRDefault="004945A4" w:rsidP="004945A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Репрезентативность показателей, по которым проводится мониторинг;</w:t>
            </w:r>
          </w:p>
          <w:p w:rsidR="00C70CCA" w:rsidRPr="00C70CCA" w:rsidRDefault="004945A4" w:rsidP="00DE041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Использование системного подхода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E21A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Адресные рекомендации по результатам анализа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рекомендаций/материалов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Адресность рекомендаций/материалов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Учет результатов анализа 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при разработке рекомендаций/материалов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адресных рекомендаций, разработанных с учетом анализа результатов мониторинга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2C" w:rsidRDefault="00207BD1" w:rsidP="0045022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</w:t>
            </w:r>
            <w:r w:rsidR="00450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аршим воспитателем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 </w:t>
            </w:r>
            <w:r w:rsidR="00450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были разработаны,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оформлены</w:t>
            </w:r>
            <w:r w:rsidR="00450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виде памяток, консультативного материала и представлены на итоговом педагогическом совете рекомендации для педагогов в части корректировки рабочих программ и разработки новой программы воспитания</w:t>
            </w:r>
            <w:r w:rsidR="00450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75C33" w:rsidRPr="00C70CCA" w:rsidRDefault="0045022C" w:rsidP="0045022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Сотрудникам ДОУ также были даны рекомендации по улучшению РППС учреждения и обеспечению безопасности воспитанников на территории ДОУ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45022C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состав, сотрудники ДОУ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45022C" w:rsidP="0045022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разработке адресных рекомендаций были учтены результаты внутреннего мониторинга качества образования, слабые и сильные стороны деятельности, выявленные при помощи применения технологии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SWOT</w:t>
            </w:r>
            <w:r w:rsidRPr="00450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анализа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5C33" w:rsidRDefault="00C75C33" w:rsidP="00B15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B15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B15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рекомендаций по использованию успешных практик, разработанных с учетом анализа результатов мониторинга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617EF1" w:rsidP="000B082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Молодым педагогам было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B08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предложено разработать рабочие программы воспитателя на основе ООП ДОУ при помощи педагогов наставников, используя их успешные практики и опыт работ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0B082F" w:rsidP="000B082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 программы педагогов наставников Алексеевой Е.М., Частиковой С.Ф стали основами для разработки и корректировки рабочих программ молодых педагогов Барминой О.Ф., Суковой О.В.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0B082F" w:rsidP="000B082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разработке рекомендаций были учтены результаты внутреннего мониторинга качества образования, выявленные сильные и слабые стороны деятельности ДОУ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методических и иных материалов, разработанных с учетом анализа результатов мониторинга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91" w:rsidRDefault="000B082F" w:rsidP="00504E4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04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анализа мониторинга в ДОУ были разработаны следующие методические материалы: памятки, консультационные материалы для педагогов, памятки для родителей, были скорректированы некоторые инструкции по безопасности для воспитанников и сотрудников детского</w:t>
            </w:r>
            <w:r w:rsidR="000E3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сада;</w:t>
            </w:r>
          </w:p>
          <w:p w:rsidR="00C75C33" w:rsidRPr="00C70CCA" w:rsidRDefault="000E3491" w:rsidP="00504E4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Рабочие программы педагогов на данный момент находятся в стадии доработки, разрабатывается Программа воспитания ДОУ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0E3491" w:rsidP="000E349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материалы для педагогов были разработаны старшим воспитателем ДОУ, памятки для родителей, рабочие программы – педагогическим составом детского сада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0E3491" w:rsidP="000E349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разработке методических и иных материалов были учтены результаты внутреннего мониторинга качества образования, выявленные сильные и слабые стороны деятельности ДОУ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Меры, мероприятия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мер/мероприятий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реализации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повышение качества образовательных программ 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92" w:rsidRDefault="00B12F92" w:rsidP="00B12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Начался процесс доработки и корректировки рабочих программ педагогов;</w:t>
            </w:r>
          </w:p>
          <w:p w:rsidR="00C75C33" w:rsidRPr="00C70CCA" w:rsidRDefault="00B12F92" w:rsidP="00B12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Создана творческая группа педагогов для разработки Р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абочей программы воспитания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E21A72" w:rsidP="00B12F9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июнь-август 2021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F92" w:rsidRDefault="00B12F92" w:rsidP="00B12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Ответственный за разработку Рабочей программы воспитания: старший воспитатель Абакумова Л.У.; </w:t>
            </w:r>
          </w:p>
          <w:p w:rsidR="00C75C33" w:rsidRPr="00C70CCA" w:rsidRDefault="00B12F92" w:rsidP="00B12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Ответственные за доработку рабочих программ: педагоги ДОУ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75C33" w:rsidP="00B12F9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профессиональное развитие педагогических работников 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92" w:rsidRDefault="00B12F92" w:rsidP="00B12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Прохождение курсов повышения квалификации, образовательных семинаров, вебинаров педагогами ДОУ;</w:t>
            </w:r>
          </w:p>
          <w:p w:rsidR="00C75C33" w:rsidRPr="00C70CCA" w:rsidRDefault="00B12F92" w:rsidP="00B12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Разработка тем и планов по самообразованию педагогов на новый учебный год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92" w:rsidRDefault="00B12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систематически </w:t>
            </w:r>
          </w:p>
          <w:p w:rsidR="00B12F92" w:rsidRDefault="00B12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2F92" w:rsidRDefault="00B12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2F92" w:rsidRDefault="00B12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2F92" w:rsidRDefault="00B12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B12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июнь-август 2021 года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A67B9F" w:rsidP="00A67B9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за работу с педагогическим составом: старший воспитатель Абакумова Л.У.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75C33" w:rsidP="00A67B9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повышение качества образовательных условий в дошкольн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83" w:rsidRDefault="006C36B8" w:rsidP="0004748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F0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Администрацией</w:t>
            </w:r>
            <w:r w:rsidR="00047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 на</w:t>
            </w:r>
            <w:r w:rsidR="00F0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</w:t>
            </w:r>
            <w:r w:rsidR="00047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0516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  <w:r w:rsidR="00F00516" w:rsidRPr="00F00516">
              <w:rPr>
                <w:rFonts w:ascii="Times New Roman" w:eastAsia="Times New Roman" w:hAnsi="Times New Roman" w:cs="Times New Roman"/>
                <w:lang w:eastAsia="ru-RU"/>
              </w:rPr>
              <w:t xml:space="preserve"> областного бюджета</w:t>
            </w:r>
            <w:r w:rsidR="00047483" w:rsidRPr="00047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047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была осуществлена закупка инвентаря, игрового и образовательного материала, необходимого для улучшения и </w:t>
            </w:r>
            <w:r w:rsidR="00047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модернизации РППС в детском саду;</w:t>
            </w:r>
          </w:p>
          <w:p w:rsidR="00E8209B" w:rsidRDefault="00E8209B" w:rsidP="0004748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Создана рабочая группа педагогов, которая проводит ревизию материалов и средств воспитания в детском саду;  </w:t>
            </w:r>
          </w:p>
          <w:p w:rsidR="00E8209B" w:rsidRDefault="00E8209B" w:rsidP="00E8209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ДОУ была проведена учебная тренировка по эвакуации детей и сотрудников с целью повышения уровня подготовки к возможным ЧС;</w:t>
            </w:r>
          </w:p>
          <w:p w:rsidR="00C75C33" w:rsidRPr="00C70CCA" w:rsidRDefault="00047483" w:rsidP="00DA1EE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</w:t>
            </w:r>
            <w:r w:rsidR="00E8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едагогами проводятся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беседы-ко</w:t>
            </w:r>
            <w:r w:rsidR="00DA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нсультации с родителями </w:t>
            </w:r>
            <w:r w:rsidR="00E8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безопасности детей в летний период</w:t>
            </w:r>
            <w:r w:rsidR="00E8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 2021 года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6DB" w:rsidRDefault="008556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июнь-август 2021 года</w:t>
            </w: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2021 года</w:t>
            </w: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E820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209B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E8209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1A3" w:rsidRDefault="00E8209B" w:rsidP="00E8209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Ответственный за закупку необходимого инвентаря: заведующий Миронова О.С.</w:t>
            </w:r>
            <w:r w:rsidR="00705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051A3" w:rsidRDefault="007051A3" w:rsidP="00E8209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Ответственный за ревизию материалов и средств воспитания, а также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 проведение тренировки по эвакуации детей и сотрудников: старший воспитатель Абакумова Л.У.;</w:t>
            </w:r>
          </w:p>
          <w:p w:rsidR="00C75C33" w:rsidRPr="00C70CCA" w:rsidRDefault="007051A3" w:rsidP="00E8209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Ответственные за работу с родителями (законными представителями): педагоги ДОУ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75C33" w:rsidP="00F74C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Принятие мер, направленных на повышение качества дошкольного образования для детей с ОВЗ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047483" w:rsidP="0004748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учреждении разработаны Адаптированные образовательные программы для детей с ОВЗ, однако в</w:t>
            </w:r>
            <w:r w:rsidR="00C27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питанники</w:t>
            </w:r>
            <w:r w:rsidR="00C27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особыми образовательными потребностями на данный момент в ДОУ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обучаются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277A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3657" w:rsidRPr="00C70CCA" w:rsidRDefault="00C277A7" w:rsidP="00C27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277A7" w:rsidP="00C27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Принятие мер, направленных на развитие механизмов управления качеством дошкольного образования</w:t>
            </w:r>
          </w:p>
          <w:p w:rsidR="00196F37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Pr="00C70CCA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5B" w:rsidRDefault="00F74C5B" w:rsidP="00F74C5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ДОУ проходит профессиональную подготовку, повышает свою квалификацию, совершенствует уровень управления качеством дошкольного образования</w:t>
            </w:r>
          </w:p>
          <w:p w:rsidR="00196F37" w:rsidRPr="00C70CCA" w:rsidRDefault="00F74C5B" w:rsidP="00F74C5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 коллективе проводятся трудовые собрания для выстраивания эффективного взаимодействия между всеми сотрудниками учреждения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37" w:rsidRPr="00C70CCA" w:rsidRDefault="00F74C5B" w:rsidP="008556D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Default="00F74C5B" w:rsidP="00F74C5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развитие механизмов управления качеством дошкольного образования: заведующий Миронова О.С.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96F37" w:rsidRPr="00C70CCA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75C33" w:rsidP="00F74C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Управленческие решения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управленческих решений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реализации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4DB" w:rsidRDefault="000444DB" w:rsidP="0004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Распределение ресурсов и оптимизация условий организации образовательного процесса в учреждении;</w:t>
            </w:r>
          </w:p>
          <w:p w:rsidR="000444DB" w:rsidRDefault="000444DB" w:rsidP="0004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Проектирование комплекса мер по повышению качества образования через отбор позитивного опыта и организацию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эффективной работы ДОУ;</w:t>
            </w:r>
          </w:p>
          <w:p w:rsidR="000444DB" w:rsidRDefault="000444DB" w:rsidP="0004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Разработка программ повышения квалификации педагогических кадров, аттестация педагогов;</w:t>
            </w:r>
          </w:p>
          <w:p w:rsidR="00C75C33" w:rsidRPr="00C70CCA" w:rsidRDefault="000444DB" w:rsidP="0004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Выстраивание индивидуальных образовательных траекторий воспитанников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0444DB" w:rsidP="0075144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2-е полугодие </w:t>
            </w:r>
            <w:r w:rsidR="00751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года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F37" w:rsidRDefault="00751444" w:rsidP="0075144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Ответственными лицами являются: заведующий ДОУ Миронова О.С., старший воспитатель Абакумова Л.У.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75144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Анализ эффективности принятых мер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эффективности мер/мероприятий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проведения анализа эффективности мер/мероприятий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 проблемы по итогам проведенного анализа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D1E97" w:rsidP="00CD1E9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эффективности принятых мер и управленческих решений проводится в учреждении на данный момент, промежуточные результаты позволяют сделать вывод, что внутренний мониторинг качества дошкольного образования и принятые в связи с его итогами изменения и дополнения в работе ДОУ являются эффективными</w:t>
            </w:r>
            <w:r w:rsidR="00E21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D1E9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июнь-август 2021 года, подведение итогов - сентябрь 2021 года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CD1E97" w:rsidP="00F0051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промежуточным результатам </w:t>
            </w:r>
            <w:r w:rsidR="00951B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анализа эффективности принятых мер</w:t>
            </w:r>
            <w:r w:rsidR="0019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можно выделить проблему </w:t>
            </w:r>
            <w:r w:rsidRPr="00F00516">
              <w:rPr>
                <w:rFonts w:ascii="Times New Roman" w:eastAsia="Times New Roman" w:hAnsi="Times New Roman" w:cs="Times New Roman"/>
                <w:lang w:eastAsia="ru-RU"/>
              </w:rPr>
              <w:t>недостаточного материально-технического оснащения ДОУ</w:t>
            </w:r>
            <w:r w:rsidR="00951BE0" w:rsidRPr="00F005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0516" w:rsidRPr="00F00516">
              <w:rPr>
                <w:rFonts w:ascii="Times New Roman" w:eastAsia="Times New Roman" w:hAnsi="Times New Roman" w:cs="Times New Roman"/>
                <w:lang w:eastAsia="ru-RU"/>
              </w:rPr>
              <w:t>при организации дистанционного обучения</w:t>
            </w:r>
            <w:r w:rsidR="00F005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75C33" w:rsidP="00951BE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537EA7">
        <w:trPr>
          <w:trHeight w:val="798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балл: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40195F" w:rsidRDefault="0040195F"/>
    <w:sectPr w:rsidR="0040195F" w:rsidSect="00C70CCA">
      <w:pgSz w:w="16838" w:h="11906" w:orient="landscape"/>
      <w:pgMar w:top="1701" w:right="819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D0" w:rsidRDefault="002A7CD0" w:rsidP="005024B6">
      <w:pPr>
        <w:spacing w:after="0"/>
      </w:pPr>
      <w:r>
        <w:separator/>
      </w:r>
    </w:p>
  </w:endnote>
  <w:endnote w:type="continuationSeparator" w:id="0">
    <w:p w:rsidR="002A7CD0" w:rsidRDefault="002A7CD0" w:rsidP="005024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D0" w:rsidRDefault="002A7CD0" w:rsidP="005024B6">
      <w:pPr>
        <w:spacing w:after="0"/>
      </w:pPr>
      <w:r>
        <w:separator/>
      </w:r>
    </w:p>
  </w:footnote>
  <w:footnote w:type="continuationSeparator" w:id="0">
    <w:p w:rsidR="002A7CD0" w:rsidRDefault="002A7CD0" w:rsidP="005024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CCA"/>
    <w:rsid w:val="0001692B"/>
    <w:rsid w:val="000444DB"/>
    <w:rsid w:val="00047483"/>
    <w:rsid w:val="0006489A"/>
    <w:rsid w:val="000B082F"/>
    <w:rsid w:val="000E3491"/>
    <w:rsid w:val="00121F4A"/>
    <w:rsid w:val="00166BF8"/>
    <w:rsid w:val="00196F37"/>
    <w:rsid w:val="001B64C4"/>
    <w:rsid w:val="00201359"/>
    <w:rsid w:val="00207BD1"/>
    <w:rsid w:val="00234360"/>
    <w:rsid w:val="00241D58"/>
    <w:rsid w:val="002441D9"/>
    <w:rsid w:val="002656F7"/>
    <w:rsid w:val="002744DB"/>
    <w:rsid w:val="00276946"/>
    <w:rsid w:val="00282B57"/>
    <w:rsid w:val="002902AC"/>
    <w:rsid w:val="002A7CD0"/>
    <w:rsid w:val="002C49EB"/>
    <w:rsid w:val="00362948"/>
    <w:rsid w:val="003A7978"/>
    <w:rsid w:val="0040195F"/>
    <w:rsid w:val="0045022C"/>
    <w:rsid w:val="00462255"/>
    <w:rsid w:val="00482BBF"/>
    <w:rsid w:val="004945A4"/>
    <w:rsid w:val="004B028E"/>
    <w:rsid w:val="004C12EC"/>
    <w:rsid w:val="004C1F79"/>
    <w:rsid w:val="004D00F0"/>
    <w:rsid w:val="004F6FCC"/>
    <w:rsid w:val="005024B6"/>
    <w:rsid w:val="00504E4D"/>
    <w:rsid w:val="00516FB1"/>
    <w:rsid w:val="00537EA7"/>
    <w:rsid w:val="005C0D09"/>
    <w:rsid w:val="00617EF1"/>
    <w:rsid w:val="00662F39"/>
    <w:rsid w:val="00697203"/>
    <w:rsid w:val="006C36B8"/>
    <w:rsid w:val="006F5547"/>
    <w:rsid w:val="007051A3"/>
    <w:rsid w:val="00710BAD"/>
    <w:rsid w:val="007221B6"/>
    <w:rsid w:val="00734172"/>
    <w:rsid w:val="00751444"/>
    <w:rsid w:val="007A226C"/>
    <w:rsid w:val="007A3F28"/>
    <w:rsid w:val="007E10D2"/>
    <w:rsid w:val="00821FE7"/>
    <w:rsid w:val="00845840"/>
    <w:rsid w:val="008556DB"/>
    <w:rsid w:val="008A44EA"/>
    <w:rsid w:val="008F5B59"/>
    <w:rsid w:val="00903657"/>
    <w:rsid w:val="00930DC7"/>
    <w:rsid w:val="00943143"/>
    <w:rsid w:val="00951BE0"/>
    <w:rsid w:val="00961D12"/>
    <w:rsid w:val="00A34D13"/>
    <w:rsid w:val="00A460C8"/>
    <w:rsid w:val="00A5617B"/>
    <w:rsid w:val="00A67B9F"/>
    <w:rsid w:val="00B102DE"/>
    <w:rsid w:val="00B12F92"/>
    <w:rsid w:val="00B13962"/>
    <w:rsid w:val="00B33099"/>
    <w:rsid w:val="00B478C0"/>
    <w:rsid w:val="00BF43D4"/>
    <w:rsid w:val="00BF59F4"/>
    <w:rsid w:val="00C277A7"/>
    <w:rsid w:val="00C70CCA"/>
    <w:rsid w:val="00C75C33"/>
    <w:rsid w:val="00C9007B"/>
    <w:rsid w:val="00C94A1A"/>
    <w:rsid w:val="00CA6112"/>
    <w:rsid w:val="00CD1E97"/>
    <w:rsid w:val="00D563D4"/>
    <w:rsid w:val="00D86421"/>
    <w:rsid w:val="00DA1EE4"/>
    <w:rsid w:val="00DE041A"/>
    <w:rsid w:val="00E21A72"/>
    <w:rsid w:val="00E21DF6"/>
    <w:rsid w:val="00E37739"/>
    <w:rsid w:val="00E8209B"/>
    <w:rsid w:val="00F00516"/>
    <w:rsid w:val="00F1130F"/>
    <w:rsid w:val="00F179E2"/>
    <w:rsid w:val="00F4707F"/>
    <w:rsid w:val="00F74C5B"/>
    <w:rsid w:val="00FB6FCE"/>
    <w:rsid w:val="00FC0758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EEEF9-B0C0-46CC-A18F-FAC54A89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64C4"/>
    <w:pPr>
      <w:suppressAutoHyphens/>
      <w:spacing w:line="276" w:lineRule="auto"/>
      <w:ind w:left="720"/>
      <w:jc w:val="left"/>
    </w:pPr>
    <w:rPr>
      <w:rFonts w:ascii="Calibri" w:eastAsia="Times New Roman" w:hAnsi="Calibri" w:cs="Times New Roman"/>
      <w:lang w:eastAsia="ar-SA"/>
    </w:rPr>
  </w:style>
  <w:style w:type="paragraph" w:styleId="a4">
    <w:name w:val="header"/>
    <w:basedOn w:val="a"/>
    <w:link w:val="a5"/>
    <w:uiPriority w:val="99"/>
    <w:unhideWhenUsed/>
    <w:rsid w:val="005024B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024B6"/>
  </w:style>
  <w:style w:type="paragraph" w:styleId="a6">
    <w:name w:val="footer"/>
    <w:basedOn w:val="a"/>
    <w:link w:val="a7"/>
    <w:uiPriority w:val="99"/>
    <w:unhideWhenUsed/>
    <w:rsid w:val="005024B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0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22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27</cp:revision>
  <dcterms:created xsi:type="dcterms:W3CDTF">2021-05-25T03:01:00Z</dcterms:created>
  <dcterms:modified xsi:type="dcterms:W3CDTF">2021-07-08T09:15:00Z</dcterms:modified>
</cp:coreProperties>
</file>